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F43BE6" w:rsidRDefault="0065405F" w:rsidP="00E13E85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様式第</w:t>
      </w:r>
      <w:r w:rsidR="00F24C28" w:rsidRPr="00F43BE6">
        <w:rPr>
          <w:rFonts w:ascii="ＭＳ 明朝" w:hAnsi="ＭＳ 明朝" w:hint="eastAsia"/>
          <w:color w:val="000000" w:themeColor="text1"/>
        </w:rPr>
        <w:t>６</w:t>
      </w:r>
      <w:r w:rsidRPr="00F43BE6">
        <w:rPr>
          <w:rFonts w:ascii="ＭＳ 明朝" w:hAnsi="ＭＳ 明朝" w:hint="eastAsia"/>
          <w:color w:val="000000" w:themeColor="text1"/>
        </w:rPr>
        <w:t>号</w:t>
      </w:r>
      <w:r w:rsidR="00990257" w:rsidRPr="00F43BE6">
        <w:rPr>
          <w:rFonts w:ascii="ＭＳ 明朝" w:hAnsi="ＭＳ 明朝" w:hint="eastAsia"/>
          <w:color w:val="000000" w:themeColor="text1"/>
        </w:rPr>
        <w:t>（</w:t>
      </w:r>
      <w:r w:rsidRPr="00F43BE6">
        <w:rPr>
          <w:rFonts w:ascii="ＭＳ 明朝" w:hAnsi="ＭＳ 明朝" w:hint="eastAsia"/>
          <w:color w:val="000000" w:themeColor="text1"/>
        </w:rPr>
        <w:t>第</w:t>
      </w:r>
      <w:r w:rsidR="00F24C28" w:rsidRPr="00F43BE6">
        <w:rPr>
          <w:rFonts w:ascii="ＭＳ 明朝" w:hAnsi="ＭＳ 明朝" w:hint="eastAsia"/>
          <w:color w:val="000000" w:themeColor="text1"/>
        </w:rPr>
        <w:t>６</w:t>
      </w:r>
      <w:r w:rsidRPr="00F43BE6">
        <w:rPr>
          <w:rFonts w:ascii="ＭＳ 明朝" w:hAnsi="ＭＳ 明朝" w:hint="eastAsia"/>
          <w:color w:val="000000" w:themeColor="text1"/>
        </w:rPr>
        <w:t>条関係</w:t>
      </w:r>
      <w:r w:rsidR="00990257" w:rsidRPr="00F43BE6">
        <w:rPr>
          <w:rFonts w:ascii="ＭＳ 明朝" w:hAnsi="ＭＳ 明朝" w:hint="eastAsia"/>
          <w:color w:val="000000" w:themeColor="text1"/>
        </w:rPr>
        <w:t>）</w:t>
      </w:r>
    </w:p>
    <w:p w:rsidR="0065405F" w:rsidRPr="00F43BE6" w:rsidRDefault="0065405F" w:rsidP="00DD6B71">
      <w:pPr>
        <w:autoSpaceDE w:val="0"/>
        <w:autoSpaceDN w:val="0"/>
        <w:ind w:firstLineChars="900" w:firstLine="1890"/>
        <w:jc w:val="right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年　　月　　日</w:t>
      </w:r>
    </w:p>
    <w:p w:rsidR="00E13E85" w:rsidRPr="00F43BE6" w:rsidRDefault="00762A0B" w:rsidP="0068617B">
      <w:pPr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景観</w:t>
      </w:r>
      <w:r w:rsidRPr="00F43BE6">
        <w:rPr>
          <w:rFonts w:ascii="ＭＳ 明朝" w:hAnsi="ＭＳ 明朝"/>
          <w:color w:val="000000" w:themeColor="text1"/>
        </w:rPr>
        <w:t>計画区域における行為完了届出書</w:t>
      </w:r>
    </w:p>
    <w:p w:rsidR="00DD6B71" w:rsidRPr="00F43BE6" w:rsidRDefault="00DD6B71" w:rsidP="00762A0B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:rsidR="00DD6B71" w:rsidRPr="00F43BE6" w:rsidRDefault="00882F3A" w:rsidP="00DD6B71">
      <w:pPr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（あて先）</w:t>
      </w:r>
      <w:r w:rsidR="009F283B" w:rsidRPr="00F43BE6">
        <w:rPr>
          <w:rFonts w:hint="eastAsia"/>
          <w:color w:val="000000" w:themeColor="text1"/>
          <w:kern w:val="0"/>
        </w:rPr>
        <w:t>みなかみ町</w:t>
      </w:r>
      <w:r w:rsidR="00DD6B71" w:rsidRPr="00F43BE6">
        <w:rPr>
          <w:rFonts w:ascii="ＭＳ 明朝" w:hAnsi="ＭＳ 明朝" w:hint="eastAsia"/>
          <w:color w:val="000000" w:themeColor="text1"/>
        </w:rPr>
        <w:t>長</w:t>
      </w:r>
    </w:p>
    <w:p w:rsidR="00DD6B71" w:rsidRPr="00F43BE6" w:rsidRDefault="00DD6B71" w:rsidP="00DD6B71">
      <w:pPr>
        <w:ind w:firstLineChars="2500" w:firstLine="5250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（行為者）</w:t>
      </w:r>
    </w:p>
    <w:p w:rsidR="00DD6B71" w:rsidRPr="00F43BE6" w:rsidRDefault="00DD6B71" w:rsidP="00DD6B71">
      <w:pPr>
        <w:ind w:right="840" w:firstLineChars="2550" w:firstLine="5355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 xml:space="preserve">住所　　　　　　　　　　　　　　　　　</w:t>
      </w:r>
    </w:p>
    <w:p w:rsidR="00DD6B71" w:rsidRPr="00F43BE6" w:rsidRDefault="00DD6B71" w:rsidP="00DD6B71">
      <w:pPr>
        <w:ind w:right="525"/>
        <w:jc w:val="right"/>
        <w:rPr>
          <w:rFonts w:ascii="ＭＳ 明朝" w:hAnsi="ＭＳ 明朝"/>
          <w:noProof/>
          <w:color w:val="000000" w:themeColor="text1"/>
        </w:rPr>
      </w:pPr>
      <w:r w:rsidRPr="00F43BE6">
        <w:rPr>
          <w:rFonts w:ascii="ＭＳ 明朝" w:hAnsi="ＭＳ 明朝" w:hint="eastAsia"/>
          <w:noProof/>
          <w:color w:val="000000" w:themeColor="text1"/>
        </w:rPr>
        <w:t xml:space="preserve">氏名　　　　　　　　　　　　　</w:t>
      </w:r>
      <w:r w:rsidRPr="00F43BE6">
        <w:rPr>
          <w:rFonts w:ascii="ＭＳ 明朝" w:hAnsi="ＭＳ 明朝" w:hint="eastAsia"/>
          <w:noProof/>
          <w:color w:val="000000" w:themeColor="text1"/>
          <w:bdr w:val="single" w:sz="4" w:space="0" w:color="auto"/>
        </w:rPr>
        <w:t>印</w:t>
      </w:r>
      <w:r w:rsidRPr="00F43BE6">
        <w:rPr>
          <w:rFonts w:ascii="ＭＳ 明朝" w:hAnsi="ＭＳ 明朝" w:hint="eastAsia"/>
          <w:noProof/>
          <w:color w:val="000000" w:themeColor="text1"/>
        </w:rPr>
        <w:t xml:space="preserve">　　　</w:t>
      </w:r>
    </w:p>
    <w:p w:rsidR="00DD6B71" w:rsidRPr="00F43BE6" w:rsidRDefault="00DD6B71" w:rsidP="00DD6B71">
      <w:pPr>
        <w:ind w:right="420" w:firstLineChars="2550" w:firstLine="5355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 xml:space="preserve">電話番号　　　　　　　　　　　　　　　</w:t>
      </w:r>
    </w:p>
    <w:p w:rsidR="00DD6B71" w:rsidRPr="00F43BE6" w:rsidRDefault="00DD6B71" w:rsidP="00A769B6">
      <w:pPr>
        <w:autoSpaceDE w:val="0"/>
        <w:autoSpaceDN w:val="0"/>
        <w:spacing w:beforeLines="50" w:before="177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 xml:space="preserve">　</w:t>
      </w:r>
      <w:r w:rsidR="009F283B" w:rsidRPr="00F43BE6">
        <w:rPr>
          <w:rFonts w:hint="eastAsia"/>
          <w:color w:val="000000" w:themeColor="text1"/>
          <w:kern w:val="0"/>
        </w:rPr>
        <w:t>みなかみ町</w:t>
      </w:r>
      <w:r w:rsidRPr="00F43BE6">
        <w:rPr>
          <w:rFonts w:ascii="ＭＳ 明朝" w:hAnsi="ＭＳ 明朝" w:hint="eastAsia"/>
          <w:color w:val="000000" w:themeColor="text1"/>
        </w:rPr>
        <w:t>景観条例</w:t>
      </w:r>
      <w:r w:rsidR="00762A0B" w:rsidRPr="00F43BE6">
        <w:rPr>
          <w:rFonts w:ascii="ＭＳ 明朝" w:hAnsi="ＭＳ 明朝" w:hint="eastAsia"/>
          <w:color w:val="000000" w:themeColor="text1"/>
        </w:rPr>
        <w:t>施行</w:t>
      </w:r>
      <w:r w:rsidR="00762A0B" w:rsidRPr="00F43BE6">
        <w:rPr>
          <w:rFonts w:ascii="ＭＳ 明朝" w:hAnsi="ＭＳ 明朝"/>
          <w:color w:val="000000" w:themeColor="text1"/>
        </w:rPr>
        <w:t>規則</w:t>
      </w:r>
      <w:r w:rsidRPr="00F43BE6">
        <w:rPr>
          <w:rFonts w:ascii="ＭＳ 明朝" w:hAnsi="ＭＳ 明朝" w:hint="eastAsia"/>
          <w:color w:val="000000" w:themeColor="text1"/>
        </w:rPr>
        <w:t>第</w:t>
      </w:r>
      <w:r w:rsidR="00762A0B" w:rsidRPr="00F43BE6">
        <w:rPr>
          <w:rFonts w:ascii="ＭＳ 明朝" w:hAnsi="ＭＳ 明朝" w:hint="eastAsia"/>
          <w:color w:val="000000" w:themeColor="text1"/>
        </w:rPr>
        <w:t>６</w:t>
      </w:r>
      <w:r w:rsidRPr="00F43BE6">
        <w:rPr>
          <w:rFonts w:ascii="ＭＳ 明朝" w:hAnsi="ＭＳ 明朝" w:hint="eastAsia"/>
          <w:color w:val="000000" w:themeColor="text1"/>
        </w:rPr>
        <w:t>条の規定により、下記のとおり</w:t>
      </w:r>
      <w:r w:rsidR="00762A0B" w:rsidRPr="00F43BE6">
        <w:rPr>
          <w:rFonts w:ascii="ＭＳ 明朝" w:hAnsi="ＭＳ 明朝" w:hint="eastAsia"/>
          <w:color w:val="000000" w:themeColor="text1"/>
        </w:rPr>
        <w:t>届け出ます。</w:t>
      </w:r>
    </w:p>
    <w:p w:rsidR="00E13E85" w:rsidRPr="00F43BE6" w:rsidRDefault="00E13E85" w:rsidP="00A769B6">
      <w:pPr>
        <w:autoSpaceDE w:val="0"/>
        <w:autoSpaceDN w:val="0"/>
        <w:spacing w:beforeLines="50" w:before="177" w:afterLines="50" w:after="177"/>
        <w:jc w:val="center"/>
        <w:rPr>
          <w:rFonts w:ascii="ＭＳ 明朝" w:hAnsi="ＭＳ 明朝"/>
          <w:color w:val="000000" w:themeColor="text1"/>
        </w:rPr>
      </w:pPr>
      <w:r w:rsidRPr="00F43BE6">
        <w:rPr>
          <w:rFonts w:ascii="ＭＳ 明朝" w:hAnsi="ＭＳ 明朝" w:hint="eastAsia"/>
          <w:color w:val="000000" w:themeColor="text1"/>
        </w:rPr>
        <w:t>記</w:t>
      </w: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2100"/>
        <w:gridCol w:w="2100"/>
        <w:gridCol w:w="1890"/>
      </w:tblGrid>
      <w:tr w:rsidR="00F43BE6" w:rsidRPr="00F43BE6" w:rsidTr="00F43BE6">
        <w:trPr>
          <w:trHeight w:val="887"/>
        </w:trPr>
        <w:tc>
          <w:tcPr>
            <w:tcW w:w="1680" w:type="dxa"/>
            <w:shd w:val="clear" w:color="auto" w:fill="auto"/>
            <w:vAlign w:val="center"/>
          </w:tcPr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設計者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住　　所</w:t>
            </w:r>
          </w:p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事務所名</w:t>
            </w:r>
          </w:p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DD6B71" w:rsidRPr="00F43BE6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（　　）級建築士　　（　　　）登録　　　　号</w:t>
            </w:r>
          </w:p>
          <w:p w:rsidR="00DD6B71" w:rsidRPr="00F43BE6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（　　）建築士事務所（　　　）登録　　　　号</w:t>
            </w:r>
          </w:p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43BE6" w:rsidRPr="00F43BE6" w:rsidTr="00F43BE6">
        <w:trPr>
          <w:trHeight w:val="946"/>
        </w:trPr>
        <w:tc>
          <w:tcPr>
            <w:tcW w:w="1680" w:type="dxa"/>
            <w:shd w:val="clear" w:color="auto" w:fill="auto"/>
            <w:vAlign w:val="center"/>
          </w:tcPr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施工者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住</w:t>
            </w:r>
            <w:r w:rsidR="002677CE" w:rsidRPr="00F43BE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F43BE6">
              <w:rPr>
                <w:rFonts w:ascii="ＭＳ 明朝" w:hAnsi="ＭＳ 明朝" w:hint="eastAsia"/>
                <w:color w:val="000000" w:themeColor="text1"/>
              </w:rPr>
              <w:t>所</w:t>
            </w:r>
          </w:p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氏</w:t>
            </w:r>
            <w:r w:rsidR="002677CE" w:rsidRPr="00F43BE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F43BE6">
              <w:rPr>
                <w:rFonts w:ascii="ＭＳ 明朝" w:hAnsi="ＭＳ 明朝" w:hint="eastAsia"/>
                <w:color w:val="000000" w:themeColor="text1"/>
              </w:rPr>
              <w:t>名</w:t>
            </w:r>
          </w:p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  <w:w w:val="83"/>
                <w:kern w:val="0"/>
                <w:fitText w:val="1050" w:id="-779037696"/>
              </w:rPr>
              <w:t>建設業の許</w:t>
            </w:r>
            <w:r w:rsidRPr="00F43BE6">
              <w:rPr>
                <w:rFonts w:ascii="ＭＳ 明朝" w:hAnsi="ＭＳ 明朝" w:hint="eastAsia"/>
                <w:color w:val="000000" w:themeColor="text1"/>
                <w:spacing w:val="3"/>
                <w:w w:val="83"/>
                <w:kern w:val="0"/>
                <w:fitText w:val="1050" w:id="-779037696"/>
              </w:rPr>
              <w:t>可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DD6B71" w:rsidRPr="00F43BE6" w:rsidRDefault="00DD6B71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 xml:space="preserve">　　　　　　（　　）登録第　　　　号</w:t>
            </w:r>
          </w:p>
        </w:tc>
      </w:tr>
      <w:tr w:rsidR="00F43BE6" w:rsidRPr="00F43BE6" w:rsidTr="00F43BE6">
        <w:trPr>
          <w:trHeight w:val="25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行為の場所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F43BE6" w:rsidRDefault="009F28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hint="eastAsia"/>
                <w:color w:val="000000" w:themeColor="text1"/>
                <w:kern w:val="0"/>
              </w:rPr>
              <w:t>みなかみ町</w:t>
            </w:r>
          </w:p>
        </w:tc>
      </w:tr>
      <w:tr w:rsidR="00F43BE6" w:rsidRPr="00F43BE6" w:rsidTr="00F43BE6">
        <w:trPr>
          <w:trHeight w:val="139"/>
        </w:trPr>
        <w:tc>
          <w:tcPr>
            <w:tcW w:w="1680" w:type="dxa"/>
            <w:vMerge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用途地域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建ぺい率　　　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容積率　　　％</w:t>
            </w:r>
          </w:p>
        </w:tc>
      </w:tr>
      <w:tr w:rsidR="00F43BE6" w:rsidRPr="00F43BE6" w:rsidTr="00F43BE6">
        <w:trPr>
          <w:trHeight w:val="330"/>
        </w:trPr>
        <w:tc>
          <w:tcPr>
            <w:tcW w:w="1680" w:type="dxa"/>
            <w:vMerge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  <w:w w:val="78"/>
                <w:kern w:val="0"/>
                <w:fitText w:val="1155" w:id="-779036159"/>
              </w:rPr>
              <w:t>その他地域地</w:t>
            </w:r>
            <w:r w:rsidRPr="00F43BE6">
              <w:rPr>
                <w:rFonts w:ascii="ＭＳ 明朝" w:hAnsi="ＭＳ 明朝" w:hint="eastAsia"/>
                <w:color w:val="000000" w:themeColor="text1"/>
                <w:spacing w:val="9"/>
                <w:w w:val="78"/>
                <w:kern w:val="0"/>
                <w:fitText w:val="1155" w:id="-779036159"/>
              </w:rPr>
              <w:t>区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43BE6" w:rsidRPr="00F43BE6" w:rsidTr="00F43BE6">
        <w:trPr>
          <w:trHeight w:val="312"/>
        </w:trPr>
        <w:tc>
          <w:tcPr>
            <w:tcW w:w="1680" w:type="dxa"/>
            <w:shd w:val="clear" w:color="auto" w:fill="auto"/>
            <w:vAlign w:val="center"/>
          </w:tcPr>
          <w:p w:rsidR="00F0313B" w:rsidRPr="00F43BE6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行為の期間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F43BE6" w:rsidRDefault="00762A0B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着手</w:t>
            </w:r>
            <w:r w:rsidR="00F0313B" w:rsidRPr="00F43BE6">
              <w:rPr>
                <w:rFonts w:ascii="ＭＳ 明朝" w:hAnsi="ＭＳ 明朝" w:hint="eastAsia"/>
                <w:color w:val="000000" w:themeColor="text1"/>
              </w:rPr>
              <w:t xml:space="preserve">日　　　　年　　月　　日 ～ </w:t>
            </w:r>
            <w:r w:rsidRPr="00F43BE6">
              <w:rPr>
                <w:rFonts w:ascii="ＭＳ 明朝" w:hAnsi="ＭＳ 明朝" w:hint="eastAsia"/>
                <w:color w:val="000000" w:themeColor="text1"/>
              </w:rPr>
              <w:t>完了</w:t>
            </w:r>
            <w:r w:rsidR="00F0313B" w:rsidRPr="00F43BE6">
              <w:rPr>
                <w:rFonts w:ascii="ＭＳ 明朝" w:hAnsi="ＭＳ 明朝" w:hint="eastAsia"/>
                <w:color w:val="000000" w:themeColor="text1"/>
              </w:rPr>
              <w:t>日　　　　年　　月　　日</w:t>
            </w:r>
          </w:p>
        </w:tc>
      </w:tr>
      <w:tr w:rsidR="00F43BE6" w:rsidRPr="00F43BE6" w:rsidTr="00F43BE6">
        <w:trPr>
          <w:trHeight w:val="849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422A00" w:rsidRPr="00F43BE6" w:rsidRDefault="00422A00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22A00" w:rsidRPr="00F43BE6" w:rsidRDefault="00422A00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建築物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422A00" w:rsidRPr="00F43BE6" w:rsidRDefault="00422A00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新築　　　□　増築　　　□　改築　　　□　移転</w:t>
            </w:r>
          </w:p>
          <w:p w:rsidR="00422A00" w:rsidRPr="00F43BE6" w:rsidRDefault="00422A00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外観を変更することとなる修繕若しくは模様替</w:t>
            </w:r>
          </w:p>
          <w:p w:rsidR="00422A00" w:rsidRPr="00F43BE6" w:rsidRDefault="00422A00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色彩の変更</w:t>
            </w:r>
          </w:p>
        </w:tc>
      </w:tr>
      <w:tr w:rsidR="00F43BE6" w:rsidRPr="00F43BE6" w:rsidTr="00F43BE6">
        <w:trPr>
          <w:trHeight w:val="702"/>
        </w:trPr>
        <w:tc>
          <w:tcPr>
            <w:tcW w:w="1680" w:type="dxa"/>
            <w:vMerge/>
            <w:shd w:val="clear" w:color="auto" w:fill="auto"/>
            <w:vAlign w:val="center"/>
          </w:tcPr>
          <w:p w:rsidR="00422A00" w:rsidRPr="00F43BE6" w:rsidRDefault="00422A00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22A00" w:rsidRPr="00F43BE6" w:rsidRDefault="00422A00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工作物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422A00" w:rsidRPr="00F43BE6" w:rsidRDefault="00422A00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新設　　　□　増築　　　□　改築　　　□　移転</w:t>
            </w:r>
          </w:p>
          <w:p w:rsidR="00422A00" w:rsidRPr="00F43BE6" w:rsidRDefault="00422A00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外観を変更することとなる修繕若しくは模様替</w:t>
            </w:r>
          </w:p>
          <w:p w:rsidR="00422A00" w:rsidRPr="00F43BE6" w:rsidRDefault="00422A00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色彩の変更</w:t>
            </w:r>
          </w:p>
        </w:tc>
      </w:tr>
      <w:tr w:rsidR="00F43BE6" w:rsidRPr="00F43BE6" w:rsidTr="00F43BE6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296FEA" w:rsidRPr="00F43BE6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F43BE6" w:rsidRDefault="00296FEA" w:rsidP="00624516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土地の区画形質の変更</w:t>
            </w:r>
            <w:r w:rsidR="00990257" w:rsidRPr="00F43BE6"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F43BE6">
              <w:rPr>
                <w:rFonts w:ascii="ＭＳ 明朝" w:hAnsi="ＭＳ 明朝" w:hint="eastAsia"/>
                <w:color w:val="000000" w:themeColor="text1"/>
              </w:rPr>
              <w:t>都市計画法第</w:t>
            </w:r>
            <w:r w:rsidR="00990257" w:rsidRPr="00F43BE6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F43BE6">
              <w:rPr>
                <w:rFonts w:ascii="ＭＳ 明朝" w:hAnsi="ＭＳ 明朝" w:hint="eastAsia"/>
                <w:color w:val="000000" w:themeColor="text1"/>
              </w:rPr>
              <w:t>条第</w:t>
            </w:r>
            <w:bookmarkStart w:id="0" w:name="_GoBack"/>
            <w:r w:rsidRPr="00F43BE6">
              <w:rPr>
                <w:rFonts w:ascii="ＭＳ 明朝" w:hAnsi="ＭＳ 明朝" w:hint="eastAsia"/>
                <w:color w:val="000000" w:themeColor="text1"/>
              </w:rPr>
              <w:t>12</w:t>
            </w:r>
            <w:bookmarkEnd w:id="0"/>
            <w:r w:rsidRPr="00F43BE6">
              <w:rPr>
                <w:rFonts w:ascii="ＭＳ 明朝" w:hAnsi="ＭＳ 明朝" w:hint="eastAsia"/>
                <w:color w:val="000000" w:themeColor="text1"/>
              </w:rPr>
              <w:t>項に規定する開発行為を含む</w:t>
            </w:r>
            <w:r w:rsidR="00990257" w:rsidRPr="00F43BE6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F43BE6" w:rsidRPr="00F43BE6" w:rsidTr="00F43BE6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296FEA" w:rsidRPr="00F43BE6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F43BE6" w:rsidRDefault="002D0BC9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地形の外観の変更を伴う鉱物の掘採又は土石等の採取</w:t>
            </w:r>
          </w:p>
        </w:tc>
      </w:tr>
      <w:tr w:rsidR="00F43BE6" w:rsidRPr="00F43BE6" w:rsidTr="00F43BE6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296FEA" w:rsidRPr="00F43BE6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F43BE6" w:rsidRDefault="002D0BC9" w:rsidP="005C0BC3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屋外</w:t>
            </w:r>
            <w:r w:rsidRPr="00F43BE6">
              <w:rPr>
                <w:rFonts w:ascii="ＭＳ 明朝" w:hAnsi="ＭＳ 明朝"/>
                <w:color w:val="000000" w:themeColor="text1"/>
              </w:rPr>
              <w:t>における物品の集積又は貯蔵</w:t>
            </w:r>
          </w:p>
        </w:tc>
      </w:tr>
      <w:tr w:rsidR="00F43BE6" w:rsidRPr="00F43BE6" w:rsidTr="00F43BE6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296FEA" w:rsidRPr="00F43BE6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F43BE6" w:rsidRDefault="00296FEA" w:rsidP="00215CA4">
            <w:pPr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木竹の伐採</w:t>
            </w:r>
          </w:p>
        </w:tc>
      </w:tr>
      <w:tr w:rsidR="00F43BE6" w:rsidRPr="00F43BE6" w:rsidTr="00F43BE6">
        <w:trPr>
          <w:trHeight w:val="416"/>
        </w:trPr>
        <w:tc>
          <w:tcPr>
            <w:tcW w:w="1680" w:type="dxa"/>
            <w:shd w:val="clear" w:color="auto" w:fill="auto"/>
            <w:vAlign w:val="center"/>
          </w:tcPr>
          <w:p w:rsidR="00296FEA" w:rsidRPr="00F43BE6" w:rsidRDefault="00296FEA" w:rsidP="00213445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景観計画</w:t>
            </w:r>
            <w:r w:rsidR="002D0BC9" w:rsidRPr="00F43BE6">
              <w:rPr>
                <w:rFonts w:ascii="ＭＳ 明朝" w:hAnsi="ＭＳ 明朝" w:hint="eastAsia"/>
                <w:color w:val="000000" w:themeColor="text1"/>
              </w:rPr>
              <w:t>区域</w:t>
            </w:r>
            <w:r w:rsidR="002D0BC9" w:rsidRPr="00F43BE6">
              <w:rPr>
                <w:rFonts w:ascii="ＭＳ 明朝" w:hAnsi="ＭＳ 明朝"/>
                <w:color w:val="000000" w:themeColor="text1"/>
              </w:rPr>
              <w:t>の</w:t>
            </w:r>
            <w:r w:rsidRPr="00F43BE6"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F43BE6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山岳森林ゾーン</w:t>
            </w:r>
          </w:p>
          <w:p w:rsidR="00296FEA" w:rsidRPr="00F43BE6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田園居住ゾーン</w:t>
            </w:r>
          </w:p>
          <w:p w:rsidR="00296FEA" w:rsidRPr="00F43BE6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市街地ゾーン</w:t>
            </w:r>
          </w:p>
          <w:p w:rsidR="00296FEA" w:rsidRPr="00F43BE6" w:rsidRDefault="00296FEA" w:rsidP="00AA179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F43BE6">
              <w:rPr>
                <w:rFonts w:ascii="ＭＳ 明朝" w:hAnsi="ＭＳ 明朝" w:hint="eastAsia"/>
                <w:color w:val="000000" w:themeColor="text1"/>
              </w:rPr>
              <w:t>□　谷川温泉景観形成重点地区</w:t>
            </w:r>
          </w:p>
        </w:tc>
      </w:tr>
    </w:tbl>
    <w:p w:rsidR="00422A00" w:rsidRPr="00422A00" w:rsidRDefault="00422A00" w:rsidP="00F43BE6">
      <w:pPr>
        <w:autoSpaceDE w:val="0"/>
        <w:autoSpaceDN w:val="0"/>
        <w:spacing w:beforeLines="50" w:before="177" w:afterLines="50" w:after="177"/>
        <w:rPr>
          <w:rFonts w:ascii="ＭＳ 明朝" w:hAnsi="ＭＳ 明朝"/>
        </w:rPr>
      </w:pPr>
    </w:p>
    <w:sectPr w:rsidR="00422A00" w:rsidRPr="00422A00" w:rsidSect="00986A2A">
      <w:pgSz w:w="11906" w:h="16838" w:code="9"/>
      <w:pgMar w:top="1134" w:right="1134" w:bottom="1134" w:left="1418" w:header="851" w:footer="992" w:gutter="0"/>
      <w:cols w:space="425"/>
      <w:titlePg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84" w:rsidRDefault="00BB7084" w:rsidP="008050E9">
      <w:r>
        <w:separator/>
      </w:r>
    </w:p>
  </w:endnote>
  <w:endnote w:type="continuationSeparator" w:id="0">
    <w:p w:rsidR="00BB7084" w:rsidRDefault="00BB7084" w:rsidP="0080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84" w:rsidRDefault="00BB7084" w:rsidP="008050E9">
      <w:r>
        <w:separator/>
      </w:r>
    </w:p>
  </w:footnote>
  <w:footnote w:type="continuationSeparator" w:id="0">
    <w:p w:rsidR="00BB7084" w:rsidRDefault="00BB7084" w:rsidP="0080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0"/>
  <w:drawingGridVerticalSpacing w:val="35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69"/>
    <w:rsid w:val="00010ACF"/>
    <w:rsid w:val="000369FA"/>
    <w:rsid w:val="00043597"/>
    <w:rsid w:val="000B51BC"/>
    <w:rsid w:val="00126268"/>
    <w:rsid w:val="00163508"/>
    <w:rsid w:val="001B0124"/>
    <w:rsid w:val="00213445"/>
    <w:rsid w:val="002677CE"/>
    <w:rsid w:val="00296FEA"/>
    <w:rsid w:val="002A24AB"/>
    <w:rsid w:val="002B6E3D"/>
    <w:rsid w:val="002D0BC9"/>
    <w:rsid w:val="002D358E"/>
    <w:rsid w:val="002E7DDE"/>
    <w:rsid w:val="00420B69"/>
    <w:rsid w:val="00422A00"/>
    <w:rsid w:val="00425C1F"/>
    <w:rsid w:val="00426903"/>
    <w:rsid w:val="0044532C"/>
    <w:rsid w:val="004A2EB3"/>
    <w:rsid w:val="004F3651"/>
    <w:rsid w:val="00562C12"/>
    <w:rsid w:val="005B6A6F"/>
    <w:rsid w:val="005C0BC3"/>
    <w:rsid w:val="00616E52"/>
    <w:rsid w:val="00624516"/>
    <w:rsid w:val="0065405F"/>
    <w:rsid w:val="0068617B"/>
    <w:rsid w:val="00690B3D"/>
    <w:rsid w:val="006B1A5F"/>
    <w:rsid w:val="006C23DE"/>
    <w:rsid w:val="006D3177"/>
    <w:rsid w:val="006E40C0"/>
    <w:rsid w:val="006E4647"/>
    <w:rsid w:val="00711E4F"/>
    <w:rsid w:val="00740D3C"/>
    <w:rsid w:val="00762A0B"/>
    <w:rsid w:val="007928CA"/>
    <w:rsid w:val="008050E9"/>
    <w:rsid w:val="0084556E"/>
    <w:rsid w:val="00874B13"/>
    <w:rsid w:val="00882F3A"/>
    <w:rsid w:val="00891653"/>
    <w:rsid w:val="008C2DA6"/>
    <w:rsid w:val="008D67F2"/>
    <w:rsid w:val="00986A2A"/>
    <w:rsid w:val="00990257"/>
    <w:rsid w:val="009D13CC"/>
    <w:rsid w:val="009E1D02"/>
    <w:rsid w:val="009F283B"/>
    <w:rsid w:val="00A327B4"/>
    <w:rsid w:val="00A36A4B"/>
    <w:rsid w:val="00A4001B"/>
    <w:rsid w:val="00A769B6"/>
    <w:rsid w:val="00A8378B"/>
    <w:rsid w:val="00AA1798"/>
    <w:rsid w:val="00AA58B3"/>
    <w:rsid w:val="00B22762"/>
    <w:rsid w:val="00B24170"/>
    <w:rsid w:val="00B41535"/>
    <w:rsid w:val="00B56570"/>
    <w:rsid w:val="00BB6A70"/>
    <w:rsid w:val="00BB7084"/>
    <w:rsid w:val="00CB095B"/>
    <w:rsid w:val="00CB2D58"/>
    <w:rsid w:val="00D61B7B"/>
    <w:rsid w:val="00D91432"/>
    <w:rsid w:val="00D937F0"/>
    <w:rsid w:val="00DA61CA"/>
    <w:rsid w:val="00DD6B71"/>
    <w:rsid w:val="00E13095"/>
    <w:rsid w:val="00E13E85"/>
    <w:rsid w:val="00E440A2"/>
    <w:rsid w:val="00E77505"/>
    <w:rsid w:val="00E93B84"/>
    <w:rsid w:val="00F0313B"/>
    <w:rsid w:val="00F24C28"/>
    <w:rsid w:val="00F43BE6"/>
    <w:rsid w:val="00F803BF"/>
    <w:rsid w:val="00F94A2A"/>
    <w:rsid w:val="00FA5DEC"/>
    <w:rsid w:val="00FA6C85"/>
    <w:rsid w:val="00FC531C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223CB1-45F3-447A-B7BC-1BE7C81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footer"/>
    <w:basedOn w:val="a"/>
    <w:link w:val="a6"/>
    <w:rsid w:val="0080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50E9"/>
    <w:rPr>
      <w:kern w:val="2"/>
      <w:sz w:val="21"/>
      <w:szCs w:val="24"/>
    </w:rPr>
  </w:style>
  <w:style w:type="paragraph" w:styleId="a7">
    <w:name w:val="Balloon Text"/>
    <w:basedOn w:val="a"/>
    <w:link w:val="a8"/>
    <w:rsid w:val="00624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4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E6FD-9033-4316-897F-7A65CCA4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小林　青葉</cp:lastModifiedBy>
  <cp:revision>2</cp:revision>
  <cp:lastPrinted>2019-09-05T23:54:00Z</cp:lastPrinted>
  <dcterms:created xsi:type="dcterms:W3CDTF">2019-09-05T23:54:00Z</dcterms:created>
  <dcterms:modified xsi:type="dcterms:W3CDTF">2019-09-05T23:54:00Z</dcterms:modified>
</cp:coreProperties>
</file>